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 pour économistes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Rachid Bendib/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OPU4485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