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تنمية التعاملات المالية دراسة حالة المقارنة بين بورصة تونس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يوسف/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بورصة الجزائر/ الوساطة المالية/ الأوراق المالية المتداولة/ الفاعلون في الأسواق المالية/ بورصة تونس/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