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طاقة في تحقيق التنمية المستدامة في الجزائر(198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كلثوم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طاقوي/ أمن الطا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