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الاغتراب/ القرن السابع الهجري/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