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الروائي وتجربة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