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العمليات المصرفية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محمد سمحان/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9789957069353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الاسلامي/ البنوك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