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intégrales multi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bel Djouh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urfaces/ Intégrales doub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