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الشخصية في رواية عزازيل 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إيمان/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