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الوحدات القرآنية في المرحلة الإبتدائية وعلاقتها بالتحصيل اللغوي لدى تلاميذ السنة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أحلام/ مقراني مروة/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الإكتساب اللغوي/ التحصيل اللغوي/ النظريات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