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الشعبية في مدينة فرجيوة : دراسة أدبية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فريال خالد/ معاشوبووشمة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