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شاكل تمويل المقاولة في الجزائر  دراسة حالة عينة من المقاولات الخاص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عاس أمال/ ،خير الدين بنون(رئيسا)، فاطمة ساسي(مناقشا)، سميرة خند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مقاو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