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نبضات  آخر الليل لنسيمة بولو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يفي زي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بنية الزمن/ السرد/ الشخصية/ بنية المكان/ الرواية البولي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